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7C" w:rsidRDefault="00F16F7C" w:rsidP="001D31E9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СОВЕТ </w:t>
      </w:r>
      <w:r w:rsidR="001D31E9">
        <w:rPr>
          <w:rFonts w:asciiTheme="majorBidi" w:hAnsiTheme="majorBidi" w:cstheme="majorBidi"/>
          <w:b/>
          <w:sz w:val="28"/>
          <w:szCs w:val="28"/>
        </w:rPr>
        <w:t>ГОРОДСКОГО ПОСЕЛЕНИЯ «ОЛОВЯННИНСКОЕ»</w:t>
      </w:r>
    </w:p>
    <w:p w:rsidR="001D31E9" w:rsidRDefault="001D31E9" w:rsidP="00F16F7C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20BD9" w:rsidRDefault="00F20BD9" w:rsidP="00F16F7C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16F7C" w:rsidRDefault="00F16F7C" w:rsidP="00F16F7C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РЕШЕНИЕ</w:t>
      </w:r>
    </w:p>
    <w:p w:rsidR="00C73645" w:rsidRDefault="00C73645" w:rsidP="00F16F7C">
      <w:pPr>
        <w:tabs>
          <w:tab w:val="left" w:pos="7080"/>
        </w:tabs>
        <w:rPr>
          <w:rFonts w:asciiTheme="majorBidi" w:hAnsiTheme="majorBidi" w:cstheme="majorBidi"/>
          <w:sz w:val="28"/>
          <w:szCs w:val="28"/>
        </w:rPr>
      </w:pPr>
    </w:p>
    <w:p w:rsidR="00F16F7C" w:rsidRDefault="00811973" w:rsidP="00F16F7C">
      <w:pPr>
        <w:tabs>
          <w:tab w:val="left" w:pos="70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«16</w:t>
      </w:r>
      <w:r w:rsidR="00402FFF">
        <w:rPr>
          <w:rFonts w:asciiTheme="majorBidi" w:hAnsiTheme="majorBidi" w:cstheme="majorBidi"/>
          <w:sz w:val="28"/>
          <w:szCs w:val="28"/>
        </w:rPr>
        <w:t xml:space="preserve"> </w:t>
      </w:r>
      <w:r w:rsidR="00F16F7C">
        <w:rPr>
          <w:rFonts w:asciiTheme="majorBidi" w:hAnsiTheme="majorBidi" w:cstheme="majorBidi"/>
          <w:sz w:val="28"/>
          <w:szCs w:val="28"/>
        </w:rPr>
        <w:t xml:space="preserve">» </w:t>
      </w:r>
      <w:r>
        <w:rPr>
          <w:rFonts w:asciiTheme="majorBidi" w:hAnsiTheme="majorBidi" w:cstheme="majorBidi"/>
          <w:sz w:val="28"/>
          <w:szCs w:val="28"/>
        </w:rPr>
        <w:t>ноября</w:t>
      </w:r>
      <w:r w:rsidR="00F16F7C">
        <w:rPr>
          <w:rFonts w:asciiTheme="majorBidi" w:hAnsiTheme="majorBidi" w:cstheme="majorBidi"/>
          <w:sz w:val="28"/>
          <w:szCs w:val="28"/>
        </w:rPr>
        <w:t xml:space="preserve"> 201</w:t>
      </w:r>
      <w:r w:rsidR="00402FFF">
        <w:rPr>
          <w:rFonts w:asciiTheme="majorBidi" w:hAnsiTheme="majorBidi" w:cstheme="majorBidi"/>
          <w:sz w:val="28"/>
          <w:szCs w:val="28"/>
        </w:rPr>
        <w:t>8</w:t>
      </w:r>
      <w:r w:rsidR="00F16F7C">
        <w:rPr>
          <w:rFonts w:asciiTheme="majorBidi" w:hAnsiTheme="majorBidi" w:cstheme="majorBidi"/>
          <w:sz w:val="28"/>
          <w:szCs w:val="28"/>
        </w:rPr>
        <w:t xml:space="preserve"> г.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F16F7C">
        <w:rPr>
          <w:rFonts w:asciiTheme="majorBidi" w:hAnsiTheme="majorBidi" w:cstheme="majorBidi"/>
          <w:sz w:val="28"/>
          <w:szCs w:val="28"/>
        </w:rPr>
        <w:t xml:space="preserve">                                  </w:t>
      </w:r>
      <w:r w:rsidR="00402FFF">
        <w:rPr>
          <w:rFonts w:asciiTheme="majorBidi" w:hAnsiTheme="majorBidi" w:cstheme="majorBidi"/>
          <w:sz w:val="28"/>
          <w:szCs w:val="28"/>
        </w:rPr>
        <w:t xml:space="preserve">                       </w:t>
      </w:r>
      <w:r>
        <w:rPr>
          <w:rFonts w:asciiTheme="majorBidi" w:hAnsiTheme="majorBidi" w:cstheme="majorBidi"/>
          <w:sz w:val="28"/>
          <w:szCs w:val="28"/>
        </w:rPr>
        <w:t>№89</w:t>
      </w:r>
    </w:p>
    <w:p w:rsidR="00F16F7C" w:rsidRDefault="00F16F7C" w:rsidP="00F16F7C">
      <w:pPr>
        <w:tabs>
          <w:tab w:val="left" w:pos="70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</w:p>
    <w:p w:rsidR="00F16F7C" w:rsidRDefault="00F31DD3" w:rsidP="00F16F7C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пгт</w:t>
      </w:r>
      <w:r w:rsidR="00F16F7C">
        <w:rPr>
          <w:rFonts w:ascii="Times New Roman" w:hAnsi="Times New Roman"/>
          <w:bCs w:val="0"/>
          <w:sz w:val="28"/>
          <w:szCs w:val="28"/>
        </w:rPr>
        <w:t>. Оловянная</w:t>
      </w:r>
    </w:p>
    <w:p w:rsidR="00F20BD9" w:rsidRDefault="00F20BD9" w:rsidP="001C2E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0BD9" w:rsidRDefault="00F20BD9" w:rsidP="001C2E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0155" w:rsidRPr="00950155" w:rsidRDefault="001C2E92" w:rsidP="00402F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402FFF">
        <w:rPr>
          <w:rFonts w:ascii="Times New Roman" w:hAnsi="Times New Roman"/>
          <w:b/>
          <w:sz w:val="28"/>
          <w:szCs w:val="28"/>
        </w:rPr>
        <w:t>Решение Совета городского поселения «Оловяннинское» от 28 ноября 2013 года №74 «Об установлении и введении земельного налога на территории городского поселения «Оловяннинское»</w:t>
      </w:r>
    </w:p>
    <w:p w:rsidR="00F16F7C" w:rsidRDefault="00F16F7C" w:rsidP="00950155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F20BD9" w:rsidRDefault="00F16F7C" w:rsidP="00F16F7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F16F7C" w:rsidRDefault="00F20BD9" w:rsidP="00F16F7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797B5E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r w:rsidR="00F16F7C">
        <w:rPr>
          <w:rFonts w:ascii="Times New Roman" w:hAnsi="Times New Roman"/>
          <w:b w:val="0"/>
          <w:sz w:val="28"/>
          <w:szCs w:val="28"/>
        </w:rPr>
        <w:t>ст.</w:t>
      </w:r>
      <w:r w:rsidR="00402FFF">
        <w:rPr>
          <w:rFonts w:ascii="Times New Roman" w:hAnsi="Times New Roman"/>
          <w:b w:val="0"/>
          <w:sz w:val="28"/>
          <w:szCs w:val="28"/>
        </w:rPr>
        <w:t>12</w:t>
      </w:r>
      <w:r w:rsidR="00F16F7C">
        <w:rPr>
          <w:rFonts w:ascii="Times New Roman" w:hAnsi="Times New Roman"/>
          <w:b w:val="0"/>
          <w:sz w:val="28"/>
          <w:szCs w:val="28"/>
        </w:rPr>
        <w:t xml:space="preserve"> </w:t>
      </w:r>
      <w:r w:rsidR="00402FFF">
        <w:rPr>
          <w:rFonts w:ascii="Times New Roman" w:hAnsi="Times New Roman"/>
          <w:b w:val="0"/>
          <w:sz w:val="28"/>
          <w:szCs w:val="28"/>
        </w:rPr>
        <w:t>Налогового</w:t>
      </w:r>
      <w:r w:rsidR="00F16F7C">
        <w:rPr>
          <w:rFonts w:ascii="Times New Roman" w:hAnsi="Times New Roman"/>
          <w:b w:val="0"/>
          <w:sz w:val="28"/>
          <w:szCs w:val="28"/>
        </w:rPr>
        <w:t xml:space="preserve"> кодекса Российской Федерации, </w:t>
      </w:r>
      <w:r w:rsidR="00402FFF">
        <w:rPr>
          <w:rFonts w:ascii="Times New Roman" w:hAnsi="Times New Roman"/>
          <w:b w:val="0"/>
          <w:sz w:val="28"/>
          <w:szCs w:val="28"/>
        </w:rPr>
        <w:t>ст.14 Федерального закона от 06.10.2003г. №131-ФЗ</w:t>
      </w:r>
      <w:r w:rsidR="00797B5E"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Федерации, Уставом</w:t>
      </w:r>
      <w:r w:rsidR="00F16F7C">
        <w:rPr>
          <w:rFonts w:ascii="Times New Roman" w:hAnsi="Times New Roman"/>
          <w:b w:val="0"/>
          <w:sz w:val="28"/>
          <w:szCs w:val="28"/>
        </w:rPr>
        <w:t xml:space="preserve"> </w:t>
      </w:r>
      <w:r w:rsidR="001D31E9">
        <w:rPr>
          <w:rFonts w:ascii="Times New Roman" w:hAnsi="Times New Roman"/>
          <w:b w:val="0"/>
          <w:sz w:val="28"/>
          <w:szCs w:val="28"/>
        </w:rPr>
        <w:t>городского поселения «Оловяннинское»,</w:t>
      </w:r>
      <w:r w:rsidR="001D31E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16F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 w:rsidR="001D31E9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«Оловяннинское»</w:t>
      </w:r>
      <w:r w:rsidR="00797B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7B5E" w:rsidRPr="00797B5E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1C2E92" w:rsidRPr="00DE789E" w:rsidRDefault="00BD777F" w:rsidP="001C2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7B5E">
        <w:rPr>
          <w:rFonts w:ascii="Times New Roman" w:hAnsi="Times New Roman"/>
          <w:sz w:val="28"/>
          <w:szCs w:val="28"/>
        </w:rPr>
        <w:t>Внести в Решение Совета городского поселения «Оловяннинское» от 28 ноября 2013 г.№7 «Об установлении и введении земельного налога на территории городского поселения «Оловяннинское» следующие изменения:</w:t>
      </w:r>
    </w:p>
    <w:p w:rsidR="00797B5E" w:rsidRDefault="00797B5E" w:rsidP="003B6306">
      <w:pPr>
        <w:pStyle w:val="ConsPlusTitle"/>
        <w:tabs>
          <w:tab w:val="left" w:pos="851"/>
        </w:tabs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-в пункте 4</w:t>
      </w:r>
      <w:r w:rsidR="00DD3A29">
        <w:rPr>
          <w:rFonts w:ascii="Times New Roman" w:hAnsi="Times New Roman"/>
          <w:b w:val="0"/>
          <w:bCs w:val="0"/>
          <w:sz w:val="28"/>
          <w:szCs w:val="28"/>
        </w:rPr>
        <w:t xml:space="preserve"> исключить строки следующего содержания                             «орган местного самоуправления в отношении земельных участков, используемых для обеспечения жизнедеятельности поселения».</w:t>
      </w:r>
    </w:p>
    <w:p w:rsidR="00F16F7C" w:rsidRPr="00DD3A29" w:rsidRDefault="00F16F7C" w:rsidP="003B6306">
      <w:pPr>
        <w:pStyle w:val="ConsPlusTitle"/>
        <w:tabs>
          <w:tab w:val="left" w:pos="851"/>
        </w:tabs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="003B6306">
        <w:rPr>
          <w:rFonts w:ascii="Times New Roman" w:hAnsi="Times New Roman"/>
          <w:b w:val="0"/>
          <w:bCs w:val="0"/>
          <w:sz w:val="28"/>
          <w:szCs w:val="28"/>
        </w:rPr>
        <w:t>Настоящее решение  обнародовать путем размещения</w:t>
      </w:r>
      <w:r w:rsidR="00DD3A2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B6306">
        <w:rPr>
          <w:rFonts w:ascii="Times New Roman" w:hAnsi="Times New Roman"/>
          <w:b w:val="0"/>
          <w:bCs w:val="0"/>
          <w:sz w:val="28"/>
          <w:szCs w:val="28"/>
        </w:rPr>
        <w:t xml:space="preserve">на официальном сайте администрации городского поселения «Оловяннинское» </w:t>
      </w:r>
      <w:r w:rsidR="003B6306">
        <w:rPr>
          <w:rFonts w:ascii="Times New Roman" w:hAnsi="Times New Roman"/>
          <w:b w:val="0"/>
          <w:bCs w:val="0"/>
          <w:sz w:val="28"/>
          <w:szCs w:val="28"/>
          <w:lang w:val="en-US"/>
        </w:rPr>
        <w:t>www</w:t>
      </w:r>
      <w:r w:rsidR="003B6306" w:rsidRPr="003B6306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3B6306">
        <w:rPr>
          <w:rFonts w:ascii="Times New Roman" w:hAnsi="Times New Roman"/>
          <w:b w:val="0"/>
          <w:bCs w:val="0"/>
          <w:sz w:val="28"/>
          <w:szCs w:val="28"/>
          <w:lang w:val="en-US"/>
        </w:rPr>
        <w:t>posadmin</w:t>
      </w:r>
      <w:r w:rsidR="003B6306" w:rsidRPr="003B6306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3B6306">
        <w:rPr>
          <w:rFonts w:ascii="Times New Roman" w:hAnsi="Times New Roman"/>
          <w:b w:val="0"/>
          <w:bCs w:val="0"/>
          <w:sz w:val="28"/>
          <w:szCs w:val="28"/>
          <w:lang w:val="en-US"/>
        </w:rPr>
        <w:t>ru</w:t>
      </w:r>
      <w:r w:rsidR="00DD3A2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3. Настоящее Решение  вступает в силу </w:t>
      </w:r>
      <w:r w:rsidR="001D0C41">
        <w:rPr>
          <w:rFonts w:ascii="Times New Roman" w:hAnsi="Times New Roman"/>
          <w:b w:val="0"/>
          <w:bCs w:val="0"/>
          <w:sz w:val="28"/>
          <w:szCs w:val="28"/>
        </w:rPr>
        <w:t>с 1 января 2</w:t>
      </w:r>
      <w:r w:rsidR="00DF305E">
        <w:rPr>
          <w:rFonts w:ascii="Times New Roman" w:hAnsi="Times New Roman"/>
          <w:b w:val="0"/>
          <w:bCs w:val="0"/>
          <w:sz w:val="28"/>
          <w:szCs w:val="28"/>
        </w:rPr>
        <w:t>019 года.</w:t>
      </w:r>
    </w:p>
    <w:p w:rsidR="00F16F7C" w:rsidRDefault="00DF305E" w:rsidP="00DF305E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4.В течении пяти дней с момента принятия настоящее решение направить в Межрайонную ИФНС России №1 по Забайкальскому краю.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20BD9" w:rsidRDefault="00F20BD9" w:rsidP="006F75D4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DF305E" w:rsidRDefault="00DF305E" w:rsidP="006F75D4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31DD3" w:rsidP="006F75D4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Глава</w:t>
      </w:r>
      <w:r w:rsidR="003B6306">
        <w:rPr>
          <w:rFonts w:ascii="Times New Roman" w:hAnsi="Times New Roman"/>
          <w:b w:val="0"/>
          <w:bCs w:val="0"/>
          <w:sz w:val="28"/>
          <w:szCs w:val="28"/>
        </w:rPr>
        <w:t xml:space="preserve"> городского </w:t>
      </w:r>
      <w:r w:rsidR="006F75D4">
        <w:rPr>
          <w:rFonts w:ascii="Times New Roman" w:hAnsi="Times New Roman"/>
          <w:b w:val="0"/>
          <w:bCs w:val="0"/>
          <w:sz w:val="28"/>
          <w:szCs w:val="28"/>
        </w:rPr>
        <w:t xml:space="preserve">поселения </w:t>
      </w:r>
    </w:p>
    <w:p w:rsidR="006F75D4" w:rsidRDefault="006F75D4" w:rsidP="006F75D4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«Оловяннинское»</w:t>
      </w: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                                                            </w:t>
      </w:r>
      <w:r w:rsidR="00DE789E">
        <w:rPr>
          <w:rFonts w:ascii="Times New Roman" w:hAnsi="Times New Roman"/>
          <w:b w:val="0"/>
          <w:bCs w:val="0"/>
          <w:sz w:val="28"/>
          <w:szCs w:val="28"/>
        </w:rPr>
        <w:t>С.В.Шадрин</w:t>
      </w: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16F7C" w:rsidRDefault="00F16F7C" w:rsidP="00F16F7C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D56AE" w:rsidRDefault="00ED56AE"/>
    <w:sectPr w:rsidR="00ED56AE" w:rsidSect="00DD3A29">
      <w:pgSz w:w="11906" w:h="16838"/>
      <w:pgMar w:top="1388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F3F" w:rsidRDefault="00176F3F" w:rsidP="00FE5AD8">
      <w:r>
        <w:separator/>
      </w:r>
    </w:p>
  </w:endnote>
  <w:endnote w:type="continuationSeparator" w:id="1">
    <w:p w:rsidR="00176F3F" w:rsidRDefault="00176F3F" w:rsidP="00FE5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Indolog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F3F" w:rsidRDefault="00176F3F" w:rsidP="00FE5AD8">
      <w:r>
        <w:separator/>
      </w:r>
    </w:p>
  </w:footnote>
  <w:footnote w:type="continuationSeparator" w:id="1">
    <w:p w:rsidR="00176F3F" w:rsidRDefault="00176F3F" w:rsidP="00FE5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64A"/>
    <w:multiLevelType w:val="multilevel"/>
    <w:tmpl w:val="F05A71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072E71"/>
    <w:multiLevelType w:val="multilevel"/>
    <w:tmpl w:val="DCB45E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5575D22"/>
    <w:multiLevelType w:val="multilevel"/>
    <w:tmpl w:val="47D65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07B4F57"/>
    <w:multiLevelType w:val="multilevel"/>
    <w:tmpl w:val="F73C55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8894EBB"/>
    <w:multiLevelType w:val="multilevel"/>
    <w:tmpl w:val="625A7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8A1A62"/>
    <w:multiLevelType w:val="hybridMultilevel"/>
    <w:tmpl w:val="34865874"/>
    <w:lvl w:ilvl="0" w:tplc="A2C4DC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B283869"/>
    <w:multiLevelType w:val="hybridMultilevel"/>
    <w:tmpl w:val="E3109594"/>
    <w:lvl w:ilvl="0" w:tplc="1752F800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6107B8"/>
    <w:multiLevelType w:val="hybridMultilevel"/>
    <w:tmpl w:val="8C6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15F83"/>
    <w:multiLevelType w:val="multilevel"/>
    <w:tmpl w:val="AE28CD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F7C"/>
    <w:rsid w:val="00012A90"/>
    <w:rsid w:val="00073F67"/>
    <w:rsid w:val="00087FDC"/>
    <w:rsid w:val="00130338"/>
    <w:rsid w:val="00140EC6"/>
    <w:rsid w:val="00176F3F"/>
    <w:rsid w:val="001836A0"/>
    <w:rsid w:val="00187238"/>
    <w:rsid w:val="0019000C"/>
    <w:rsid w:val="001C2E92"/>
    <w:rsid w:val="001D0C41"/>
    <w:rsid w:val="001D31E9"/>
    <w:rsid w:val="001D73CB"/>
    <w:rsid w:val="00296DC4"/>
    <w:rsid w:val="002E755F"/>
    <w:rsid w:val="003042D3"/>
    <w:rsid w:val="00323418"/>
    <w:rsid w:val="003B6306"/>
    <w:rsid w:val="003C33DA"/>
    <w:rsid w:val="003E740D"/>
    <w:rsid w:val="00402FFF"/>
    <w:rsid w:val="00412B49"/>
    <w:rsid w:val="004653B0"/>
    <w:rsid w:val="00490518"/>
    <w:rsid w:val="004A116D"/>
    <w:rsid w:val="004E4C9F"/>
    <w:rsid w:val="00514F0C"/>
    <w:rsid w:val="00570245"/>
    <w:rsid w:val="005B4F2C"/>
    <w:rsid w:val="005D2CE8"/>
    <w:rsid w:val="005E655A"/>
    <w:rsid w:val="006A790A"/>
    <w:rsid w:val="006F1E26"/>
    <w:rsid w:val="006F75D4"/>
    <w:rsid w:val="0071345F"/>
    <w:rsid w:val="00742E56"/>
    <w:rsid w:val="00795994"/>
    <w:rsid w:val="00797B5E"/>
    <w:rsid w:val="007D1B44"/>
    <w:rsid w:val="00811973"/>
    <w:rsid w:val="0081354A"/>
    <w:rsid w:val="00833481"/>
    <w:rsid w:val="0090171D"/>
    <w:rsid w:val="00924F65"/>
    <w:rsid w:val="00950155"/>
    <w:rsid w:val="009F0AC4"/>
    <w:rsid w:val="00A75CF4"/>
    <w:rsid w:val="00AA4868"/>
    <w:rsid w:val="00AE48BB"/>
    <w:rsid w:val="00B05BFA"/>
    <w:rsid w:val="00B06803"/>
    <w:rsid w:val="00B22683"/>
    <w:rsid w:val="00B726C4"/>
    <w:rsid w:val="00BA516B"/>
    <w:rsid w:val="00BD777F"/>
    <w:rsid w:val="00C73645"/>
    <w:rsid w:val="00DD3A29"/>
    <w:rsid w:val="00DE789E"/>
    <w:rsid w:val="00DF305E"/>
    <w:rsid w:val="00E77157"/>
    <w:rsid w:val="00ED56AE"/>
    <w:rsid w:val="00ED72FA"/>
    <w:rsid w:val="00F16F7C"/>
    <w:rsid w:val="00F20BD9"/>
    <w:rsid w:val="00F31DD3"/>
    <w:rsid w:val="00FC3ABA"/>
    <w:rsid w:val="00FE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53B0"/>
    <w:pPr>
      <w:keepNext/>
      <w:autoSpaceDE w:val="0"/>
      <w:autoSpaceDN w:val="0"/>
      <w:adjustRightInd w:val="0"/>
      <w:outlineLvl w:val="1"/>
    </w:pPr>
    <w:rPr>
      <w:rFonts w:ascii="Arial" w:hAnsi="Arial" w:cs="Arial"/>
      <w:sz w:val="32"/>
    </w:rPr>
  </w:style>
  <w:style w:type="paragraph" w:styleId="3">
    <w:name w:val="heading 3"/>
    <w:basedOn w:val="a"/>
    <w:next w:val="a"/>
    <w:link w:val="30"/>
    <w:unhideWhenUsed/>
    <w:qFormat/>
    <w:rsid w:val="004653B0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4653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65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6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50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653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653B0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53B0"/>
    <w:rPr>
      <w:rFonts w:ascii="Arial" w:eastAsia="Times New Roman" w:hAnsi="Arial" w:cs="Arial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4653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653B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4653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semiHidden/>
    <w:unhideWhenUsed/>
    <w:rsid w:val="004653B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465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4653B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4653B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46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4653B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Основной текст Знак"/>
    <w:basedOn w:val="a0"/>
    <w:link w:val="aa"/>
    <w:rsid w:val="004653B0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653B0"/>
    <w:pPr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4653B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4653B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4653B0"/>
    <w:pPr>
      <w:spacing w:after="120" w:line="480" w:lineRule="auto"/>
      <w:ind w:left="283"/>
    </w:pPr>
    <w:rPr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6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4653B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65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rsid w:val="004653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сновной текст с отступом1"/>
    <w:basedOn w:val="a"/>
    <w:rsid w:val="004653B0"/>
    <w:pPr>
      <w:spacing w:after="120"/>
      <w:ind w:left="283"/>
    </w:pPr>
  </w:style>
  <w:style w:type="paragraph" w:customStyle="1" w:styleId="15">
    <w:name w:val="Основной текст1"/>
    <w:basedOn w:val="a"/>
    <w:rsid w:val="004653B0"/>
    <w:pPr>
      <w:widowControl w:val="0"/>
      <w:ind w:firstLine="709"/>
      <w:jc w:val="both"/>
    </w:pPr>
    <w:rPr>
      <w:szCs w:val="20"/>
    </w:rPr>
  </w:style>
  <w:style w:type="paragraph" w:customStyle="1" w:styleId="ac">
    <w:name w:val="Ñòèëü"/>
    <w:rsid w:val="004653B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styleId="ad">
    <w:name w:val="Hyperlink"/>
    <w:basedOn w:val="a0"/>
    <w:rsid w:val="004653B0"/>
    <w:rPr>
      <w:color w:val="0000FF"/>
      <w:u w:val="single"/>
    </w:rPr>
  </w:style>
  <w:style w:type="paragraph" w:customStyle="1" w:styleId="text">
    <w:name w:val="text"/>
    <w:basedOn w:val="a"/>
    <w:rsid w:val="004653B0"/>
    <w:pPr>
      <w:spacing w:before="183" w:after="183"/>
      <w:ind w:left="457" w:right="457"/>
    </w:pPr>
    <w:rPr>
      <w:rFonts w:ascii="Times New Indologique" w:hAnsi="Times New Indologique"/>
      <w:color w:val="006F1D"/>
    </w:rPr>
  </w:style>
  <w:style w:type="paragraph" w:customStyle="1" w:styleId="textdict">
    <w:name w:val="text_dict"/>
    <w:basedOn w:val="a"/>
    <w:rsid w:val="004653B0"/>
    <w:pPr>
      <w:spacing w:before="100" w:beforeAutospacing="1" w:after="100" w:afterAutospacing="1"/>
      <w:ind w:firstLine="686"/>
      <w:jc w:val="both"/>
    </w:pPr>
    <w:rPr>
      <w:rFonts w:ascii="Verdana" w:hAnsi="Verdana"/>
      <w:sz w:val="27"/>
      <w:szCs w:val="27"/>
    </w:rPr>
  </w:style>
  <w:style w:type="character" w:styleId="ae">
    <w:name w:val="Placeholder Text"/>
    <w:basedOn w:val="a0"/>
    <w:uiPriority w:val="99"/>
    <w:semiHidden/>
    <w:rsid w:val="004653B0"/>
    <w:rPr>
      <w:color w:val="808080"/>
    </w:rPr>
  </w:style>
  <w:style w:type="table" w:styleId="af">
    <w:name w:val="Table Grid"/>
    <w:basedOn w:val="a1"/>
    <w:uiPriority w:val="59"/>
    <w:rsid w:val="004653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653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3">
    <w:name w:val="Обычный2"/>
    <w:rsid w:val="004653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Основной текст2"/>
    <w:basedOn w:val="a"/>
    <w:rsid w:val="004653B0"/>
    <w:pPr>
      <w:widowControl w:val="0"/>
      <w:ind w:firstLine="709"/>
      <w:jc w:val="both"/>
    </w:pPr>
    <w:rPr>
      <w:szCs w:val="20"/>
    </w:rPr>
  </w:style>
  <w:style w:type="paragraph" w:customStyle="1" w:styleId="35">
    <w:name w:val="Обычный3"/>
    <w:rsid w:val="004653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Стиль 12 пт По ширине Междустр.интервал:  полуторный"/>
    <w:basedOn w:val="a"/>
    <w:rsid w:val="00465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af1">
    <w:name w:val="Normal (Web)"/>
    <w:basedOn w:val="a"/>
    <w:rsid w:val="004653B0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af2">
    <w:name w:val="Strong"/>
    <w:basedOn w:val="a0"/>
    <w:uiPriority w:val="22"/>
    <w:qFormat/>
    <w:rsid w:val="004653B0"/>
    <w:rPr>
      <w:b/>
    </w:rPr>
  </w:style>
  <w:style w:type="paragraph" w:customStyle="1" w:styleId="u">
    <w:name w:val="u"/>
    <w:basedOn w:val="a"/>
    <w:rsid w:val="004653B0"/>
    <w:pPr>
      <w:ind w:firstLine="390"/>
      <w:jc w:val="both"/>
    </w:pPr>
  </w:style>
  <w:style w:type="character" w:customStyle="1" w:styleId="udar">
    <w:name w:val="udar"/>
    <w:basedOn w:val="a0"/>
    <w:rsid w:val="00465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Admin</cp:lastModifiedBy>
  <cp:revision>4</cp:revision>
  <cp:lastPrinted>2018-06-21T07:47:00Z</cp:lastPrinted>
  <dcterms:created xsi:type="dcterms:W3CDTF">2018-11-21T00:14:00Z</dcterms:created>
  <dcterms:modified xsi:type="dcterms:W3CDTF">2018-11-30T02:53:00Z</dcterms:modified>
</cp:coreProperties>
</file>